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20" w:rsidRDefault="00404761">
      <w:pPr>
        <w:rPr>
          <w:rFonts w:ascii="Times New Roman" w:hAnsi="Times New Roman" w:cs="Times New Roman"/>
          <w:sz w:val="32"/>
          <w:szCs w:val="32"/>
        </w:rPr>
      </w:pPr>
      <w:r w:rsidRPr="00A41E85">
        <w:rPr>
          <w:rFonts w:ascii="Times New Roman" w:hAnsi="Times New Roman" w:cs="Times New Roman"/>
          <w:sz w:val="32"/>
          <w:szCs w:val="32"/>
        </w:rPr>
        <w:t>РОБОТОТЕХНИКА БОРЕТСЯ С … КОРОНОВИРУСОМ</w:t>
      </w:r>
    </w:p>
    <w:p w:rsidR="00A41E85" w:rsidRDefault="00A41E85">
      <w:pPr>
        <w:rPr>
          <w:rFonts w:ascii="Times New Roman" w:hAnsi="Times New Roman" w:cs="Times New Roman"/>
          <w:sz w:val="40"/>
          <w:szCs w:val="40"/>
        </w:rPr>
      </w:pPr>
      <w:r w:rsidRPr="00477239">
        <w:rPr>
          <w:rFonts w:ascii="Times New Roman" w:hAnsi="Times New Roman" w:cs="Times New Roman"/>
          <w:sz w:val="40"/>
          <w:szCs w:val="40"/>
        </w:rPr>
        <w:t>Все в нашем мире подчинено</w:t>
      </w:r>
      <w:r w:rsidR="00477239">
        <w:rPr>
          <w:rFonts w:ascii="Times New Roman" w:hAnsi="Times New Roman" w:cs="Times New Roman"/>
          <w:sz w:val="40"/>
          <w:szCs w:val="40"/>
        </w:rPr>
        <w:t xml:space="preserve"> борьбе с новой инфекцией. Не остались в стороне и воспитанники творческого объединения Центра детского творчества «Начальная робототехника»: они приняли участие в конкурсе «Нет – короновирусу!»</w:t>
      </w:r>
    </w:p>
    <w:p w:rsidR="001F5057" w:rsidRDefault="0047723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Начался учебный год в очном режиме, к общему счастью, вот тогда и настало время подвести итоги и наградить грамотами победителей и участников прошедшего конкурса. Первого места удостоена работа Антона Комухина, второе место заслуженно занял Иван Ташлыков, а третье место присуждено двум ребятам: Богдан</w:t>
      </w:r>
      <w:r w:rsidR="001F5057">
        <w:rPr>
          <w:rFonts w:ascii="Times New Roman" w:hAnsi="Times New Roman" w:cs="Times New Roman"/>
          <w:sz w:val="40"/>
          <w:szCs w:val="40"/>
        </w:rPr>
        <w:t>у</w:t>
      </w:r>
      <w:r>
        <w:rPr>
          <w:rFonts w:ascii="Times New Roman" w:hAnsi="Times New Roman" w:cs="Times New Roman"/>
          <w:sz w:val="40"/>
          <w:szCs w:val="40"/>
        </w:rPr>
        <w:t xml:space="preserve"> Сапиро и Артём</w:t>
      </w:r>
      <w:r w:rsidR="001F5057">
        <w:rPr>
          <w:rFonts w:ascii="Times New Roman" w:hAnsi="Times New Roman" w:cs="Times New Roman"/>
          <w:sz w:val="40"/>
          <w:szCs w:val="40"/>
        </w:rPr>
        <w:t>у</w:t>
      </w:r>
      <w:r>
        <w:rPr>
          <w:rFonts w:ascii="Times New Roman" w:hAnsi="Times New Roman" w:cs="Times New Roman"/>
          <w:sz w:val="40"/>
          <w:szCs w:val="40"/>
        </w:rPr>
        <w:t xml:space="preserve"> Порфирьев</w:t>
      </w:r>
      <w:r w:rsidR="001F5057">
        <w:rPr>
          <w:rFonts w:ascii="Times New Roman" w:hAnsi="Times New Roman" w:cs="Times New Roman"/>
          <w:sz w:val="40"/>
          <w:szCs w:val="40"/>
        </w:rPr>
        <w:t xml:space="preserve">у. </w:t>
      </w:r>
      <w:proofErr w:type="gramStart"/>
      <w:r w:rsidR="001F5057">
        <w:rPr>
          <w:rFonts w:ascii="Times New Roman" w:hAnsi="Times New Roman" w:cs="Times New Roman"/>
          <w:sz w:val="40"/>
          <w:szCs w:val="40"/>
        </w:rPr>
        <w:t>Отмечены</w:t>
      </w:r>
      <w:proofErr w:type="gramEnd"/>
      <w:r w:rsidR="001F5057">
        <w:rPr>
          <w:rFonts w:ascii="Times New Roman" w:hAnsi="Times New Roman" w:cs="Times New Roman"/>
          <w:sz w:val="40"/>
          <w:szCs w:val="40"/>
        </w:rPr>
        <w:t xml:space="preserve"> за активное участие Михаил Новоселов, Алексей Марков, Михаил Миронов, Иван Крупинов, Максим Сагалов и Евгений Сальников. </w:t>
      </w:r>
    </w:p>
    <w:p w:rsidR="00477239" w:rsidRDefault="001F505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Воспитанники Центра детского творчества заявили </w:t>
      </w:r>
      <w:r w:rsidR="00306C22">
        <w:rPr>
          <w:rFonts w:ascii="Times New Roman" w:hAnsi="Times New Roman" w:cs="Times New Roman"/>
          <w:sz w:val="40"/>
          <w:szCs w:val="40"/>
        </w:rPr>
        <w:t>новой инфекции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громкое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и решительное «Нет!»</w:t>
      </w:r>
    </w:p>
    <w:p w:rsidR="006E4695" w:rsidRPr="00477239" w:rsidRDefault="001F505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Н.Н. Белоусова</w:t>
      </w:r>
    </w:p>
    <w:sectPr w:rsidR="006E4695" w:rsidRPr="00477239" w:rsidSect="00C6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404761"/>
    <w:rsid w:val="001F5057"/>
    <w:rsid w:val="00306C22"/>
    <w:rsid w:val="00404761"/>
    <w:rsid w:val="00477239"/>
    <w:rsid w:val="006E4695"/>
    <w:rsid w:val="00A41E85"/>
    <w:rsid w:val="00C6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7</cp:revision>
  <dcterms:created xsi:type="dcterms:W3CDTF">2020-09-16T10:05:00Z</dcterms:created>
  <dcterms:modified xsi:type="dcterms:W3CDTF">2020-09-16T10:25:00Z</dcterms:modified>
</cp:coreProperties>
</file>